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D4" w:rsidRDefault="000306D4" w:rsidP="000306D4"/>
    <w:p w:rsidR="000306D4" w:rsidRPr="0092563B" w:rsidRDefault="000306D4" w:rsidP="000306D4"/>
    <w:p w:rsidR="000306D4" w:rsidRPr="0092563B" w:rsidRDefault="000306D4" w:rsidP="000306D4"/>
    <w:p w:rsidR="000306D4" w:rsidRPr="0092563B" w:rsidRDefault="000306D4" w:rsidP="000306D4"/>
    <w:p w:rsidR="000306D4" w:rsidRDefault="000306D4" w:rsidP="000306D4"/>
    <w:p w:rsidR="000306D4" w:rsidRDefault="000306D4" w:rsidP="000306D4"/>
    <w:p w:rsidR="000306D4" w:rsidRDefault="000306D4" w:rsidP="000306D4"/>
    <w:p w:rsidR="000306D4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</w:p>
    <w:p w:rsidR="000306D4" w:rsidRPr="007A17C2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  <w:r w:rsidRPr="007A17C2">
        <w:rPr>
          <w:rFonts w:ascii="Arial" w:hAnsi="Arial" w:cs="Arial"/>
          <w:b/>
          <w:sz w:val="22"/>
          <w:szCs w:val="22"/>
        </w:rPr>
        <w:t xml:space="preserve">ESTADO DE SANTA CATARINA </w:t>
      </w:r>
    </w:p>
    <w:p w:rsidR="000306D4" w:rsidRPr="007A17C2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  <w:r w:rsidRPr="007A17C2">
        <w:rPr>
          <w:rFonts w:ascii="Arial" w:hAnsi="Arial" w:cs="Arial"/>
          <w:b/>
          <w:sz w:val="22"/>
          <w:szCs w:val="22"/>
        </w:rPr>
        <w:t>PREFEITURA MUNICIPAL DE TIMBÓ GRANDE</w:t>
      </w:r>
    </w:p>
    <w:p w:rsidR="000306D4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</w:p>
    <w:p w:rsidR="000306D4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006/2023</w:t>
      </w:r>
    </w:p>
    <w:p w:rsidR="000306D4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</w:p>
    <w:p w:rsidR="000306D4" w:rsidRPr="007A17C2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</w:p>
    <w:p w:rsidR="000306D4" w:rsidRDefault="000306D4" w:rsidP="000306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5695">
        <w:rPr>
          <w:rFonts w:ascii="Arial" w:hAnsi="Arial" w:cs="Arial"/>
          <w:b/>
          <w:sz w:val="22"/>
          <w:szCs w:val="22"/>
        </w:rPr>
        <w:t>O município de Timbó Grande</w:t>
      </w:r>
      <w:r w:rsidRPr="007A17C2">
        <w:rPr>
          <w:rFonts w:ascii="Arial" w:hAnsi="Arial" w:cs="Arial"/>
          <w:sz w:val="22"/>
          <w:szCs w:val="22"/>
        </w:rPr>
        <w:t xml:space="preserve"> to</w:t>
      </w:r>
      <w:bookmarkStart w:id="0" w:name="_GoBack"/>
      <w:bookmarkEnd w:id="0"/>
      <w:r w:rsidRPr="007A17C2">
        <w:rPr>
          <w:rFonts w:ascii="Arial" w:hAnsi="Arial" w:cs="Arial"/>
          <w:sz w:val="22"/>
          <w:szCs w:val="22"/>
        </w:rPr>
        <w:t>rna p</w:t>
      </w:r>
      <w:r>
        <w:rPr>
          <w:rFonts w:ascii="Arial" w:hAnsi="Arial" w:cs="Arial"/>
          <w:sz w:val="22"/>
          <w:szCs w:val="22"/>
        </w:rPr>
        <w:t>ú</w:t>
      </w:r>
      <w:r w:rsidRPr="007A17C2">
        <w:rPr>
          <w:rFonts w:ascii="Arial" w:hAnsi="Arial" w:cs="Arial"/>
          <w:sz w:val="22"/>
          <w:szCs w:val="22"/>
        </w:rPr>
        <w:t>blico a todos os interessados que</w:t>
      </w:r>
      <w:r>
        <w:rPr>
          <w:rFonts w:ascii="Arial" w:hAnsi="Arial" w:cs="Arial"/>
          <w:sz w:val="22"/>
          <w:szCs w:val="22"/>
        </w:rPr>
        <w:t xml:space="preserve">, fica RETIFICADO O CAPUT DO ITEM 01 – OBJETO, DO </w:t>
      </w:r>
      <w:r w:rsidRPr="007A17C2">
        <w:rPr>
          <w:rFonts w:ascii="Arial" w:hAnsi="Arial" w:cs="Arial"/>
          <w:b/>
          <w:sz w:val="22"/>
          <w:szCs w:val="22"/>
        </w:rPr>
        <w:t>Pregão Presencial</w:t>
      </w:r>
      <w:r>
        <w:rPr>
          <w:rFonts w:ascii="Arial" w:hAnsi="Arial" w:cs="Arial"/>
          <w:b/>
          <w:sz w:val="22"/>
          <w:szCs w:val="22"/>
        </w:rPr>
        <w:t xml:space="preserve"> 006/2023FMS, ficando com a seguinte redação: </w:t>
      </w:r>
    </w:p>
    <w:p w:rsidR="000306D4" w:rsidRDefault="000306D4" w:rsidP="000306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306D4" w:rsidRDefault="000306D4" w:rsidP="000306D4">
      <w:pPr>
        <w:pStyle w:val="Ttulo1"/>
        <w:spacing w:line="276" w:lineRule="auto"/>
        <w:ind w:left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 – OBJETO</w:t>
      </w:r>
    </w:p>
    <w:p w:rsidR="000306D4" w:rsidRDefault="000306D4" w:rsidP="000306D4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SERVIÇOS PARA COLETA DE MATERIAIS E ANÁLISE DE EXAMES LABORATORIAS. (</w:t>
      </w: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A coleta terá de ser feita todos os dias úteis, ou seja, de segunda à sexta no horário entre 08h00 </w:t>
      </w:r>
      <w:proofErr w:type="spellStart"/>
      <w:r>
        <w:rPr>
          <w:rFonts w:ascii="Arial" w:hAnsi="Arial" w:cs="Arial"/>
          <w:sz w:val="24"/>
          <w:szCs w:val="24"/>
        </w:rPr>
        <w:t>ate</w:t>
      </w:r>
      <w:proofErr w:type="spellEnd"/>
      <w:r>
        <w:rPr>
          <w:rFonts w:ascii="Arial" w:hAnsi="Arial" w:cs="Arial"/>
          <w:sz w:val="24"/>
          <w:szCs w:val="24"/>
        </w:rPr>
        <w:t xml:space="preserve"> as 12h00, no MUNICÍPIO DE TIMBÓ GRANDE).  </w:t>
      </w:r>
    </w:p>
    <w:p w:rsidR="000306D4" w:rsidRPr="007A17C2" w:rsidRDefault="000306D4" w:rsidP="000306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6D4" w:rsidRDefault="000306D4" w:rsidP="000306D4">
      <w:pPr>
        <w:jc w:val="right"/>
        <w:rPr>
          <w:rFonts w:ascii="Arial" w:hAnsi="Arial" w:cs="Arial"/>
          <w:sz w:val="22"/>
          <w:szCs w:val="22"/>
        </w:rPr>
      </w:pPr>
    </w:p>
    <w:p w:rsidR="000306D4" w:rsidRDefault="000306D4" w:rsidP="000306D4">
      <w:pPr>
        <w:jc w:val="right"/>
        <w:rPr>
          <w:rFonts w:ascii="Arial" w:hAnsi="Arial" w:cs="Arial"/>
          <w:sz w:val="22"/>
          <w:szCs w:val="22"/>
        </w:rPr>
      </w:pPr>
      <w:r w:rsidRPr="007A17C2">
        <w:rPr>
          <w:rFonts w:ascii="Arial" w:hAnsi="Arial" w:cs="Arial"/>
          <w:sz w:val="22"/>
          <w:szCs w:val="22"/>
        </w:rPr>
        <w:t xml:space="preserve">Timbó Grande, </w:t>
      </w:r>
      <w:r>
        <w:rPr>
          <w:rFonts w:ascii="Arial" w:hAnsi="Arial" w:cs="Arial"/>
          <w:sz w:val="22"/>
          <w:szCs w:val="22"/>
        </w:rPr>
        <w:t xml:space="preserve">15 de maio </w:t>
      </w:r>
      <w:r w:rsidRPr="007A17C2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7A17C2">
        <w:rPr>
          <w:rFonts w:ascii="Arial" w:hAnsi="Arial" w:cs="Arial"/>
          <w:sz w:val="22"/>
          <w:szCs w:val="22"/>
        </w:rPr>
        <w:t>.</w:t>
      </w:r>
    </w:p>
    <w:p w:rsidR="000306D4" w:rsidRDefault="000306D4" w:rsidP="000306D4">
      <w:pPr>
        <w:jc w:val="right"/>
        <w:rPr>
          <w:rFonts w:ascii="Arial" w:hAnsi="Arial" w:cs="Arial"/>
          <w:sz w:val="22"/>
          <w:szCs w:val="22"/>
        </w:rPr>
      </w:pPr>
    </w:p>
    <w:p w:rsidR="000306D4" w:rsidRDefault="000306D4" w:rsidP="000306D4">
      <w:pPr>
        <w:jc w:val="right"/>
        <w:rPr>
          <w:rFonts w:ascii="Arial" w:hAnsi="Arial" w:cs="Arial"/>
          <w:sz w:val="22"/>
          <w:szCs w:val="22"/>
        </w:rPr>
      </w:pPr>
    </w:p>
    <w:p w:rsidR="000306D4" w:rsidRDefault="000306D4" w:rsidP="000306D4">
      <w:pPr>
        <w:jc w:val="right"/>
        <w:rPr>
          <w:rFonts w:ascii="Arial" w:hAnsi="Arial" w:cs="Arial"/>
          <w:sz w:val="22"/>
          <w:szCs w:val="22"/>
        </w:rPr>
      </w:pPr>
    </w:p>
    <w:p w:rsidR="000306D4" w:rsidRDefault="000306D4" w:rsidP="000306D4">
      <w:pPr>
        <w:jc w:val="right"/>
        <w:rPr>
          <w:rFonts w:ascii="Arial" w:hAnsi="Arial" w:cs="Arial"/>
          <w:sz w:val="22"/>
          <w:szCs w:val="22"/>
        </w:rPr>
      </w:pPr>
    </w:p>
    <w:p w:rsidR="000306D4" w:rsidRDefault="000306D4" w:rsidP="000306D4">
      <w:pPr>
        <w:jc w:val="right"/>
        <w:rPr>
          <w:rFonts w:ascii="Arial" w:hAnsi="Arial" w:cs="Arial"/>
          <w:sz w:val="22"/>
          <w:szCs w:val="22"/>
        </w:rPr>
      </w:pPr>
    </w:p>
    <w:p w:rsidR="000306D4" w:rsidRDefault="000306D4" w:rsidP="000306D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306D4" w:rsidRPr="007A17C2" w:rsidRDefault="000306D4" w:rsidP="000306D4">
      <w:pPr>
        <w:jc w:val="right"/>
        <w:rPr>
          <w:rFonts w:ascii="Arial" w:hAnsi="Arial" w:cs="Arial"/>
          <w:sz w:val="22"/>
          <w:szCs w:val="22"/>
        </w:rPr>
      </w:pPr>
    </w:p>
    <w:p w:rsidR="000306D4" w:rsidRPr="007A17C2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Valdir Cardoso dos Santos</w:t>
      </w:r>
    </w:p>
    <w:p w:rsidR="000306D4" w:rsidRPr="007A17C2" w:rsidRDefault="000306D4" w:rsidP="000306D4">
      <w:pPr>
        <w:jc w:val="center"/>
        <w:rPr>
          <w:rFonts w:ascii="Arial" w:hAnsi="Arial" w:cs="Arial"/>
          <w:b/>
          <w:sz w:val="22"/>
          <w:szCs w:val="22"/>
        </w:rPr>
      </w:pPr>
      <w:r w:rsidRPr="007A17C2">
        <w:rPr>
          <w:rFonts w:ascii="Arial" w:hAnsi="Arial" w:cs="Arial"/>
          <w:b/>
          <w:sz w:val="22"/>
          <w:szCs w:val="22"/>
        </w:rPr>
        <w:t xml:space="preserve">Prefeito Municipal </w:t>
      </w:r>
    </w:p>
    <w:p w:rsidR="000306D4" w:rsidRPr="00D42207" w:rsidRDefault="000306D4" w:rsidP="000306D4">
      <w:pPr>
        <w:jc w:val="center"/>
        <w:rPr>
          <w:rFonts w:ascii="Arial" w:hAnsi="Arial" w:cs="Arial"/>
          <w:b/>
          <w:sz w:val="16"/>
          <w:szCs w:val="16"/>
        </w:rPr>
      </w:pPr>
    </w:p>
    <w:p w:rsidR="000306D4" w:rsidRDefault="000306D4" w:rsidP="000306D4"/>
    <w:p w:rsidR="000306D4" w:rsidRDefault="000306D4" w:rsidP="000306D4"/>
    <w:p w:rsidR="0076013E" w:rsidRDefault="000306D4"/>
    <w:sectPr w:rsidR="0076013E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0306D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ABD0CB" wp14:editId="4575F787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199C" w:rsidRDefault="000306D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0306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0A9B6E2" wp14:editId="69D9E825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D4"/>
    <w:rsid w:val="000306D4"/>
    <w:rsid w:val="007E4ED0"/>
    <w:rsid w:val="00F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DBFA-82B6-4676-A16D-0D79D191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06D4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6D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06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06D4"/>
  </w:style>
  <w:style w:type="paragraph" w:styleId="Rodap">
    <w:name w:val="footer"/>
    <w:basedOn w:val="Normal"/>
    <w:link w:val="RodapChar"/>
    <w:uiPriority w:val="99"/>
    <w:unhideWhenUsed/>
    <w:rsid w:val="000306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 Advogados Associados</dc:creator>
  <cp:keywords/>
  <dc:description/>
  <cp:lastModifiedBy>Imar Advogados Associados</cp:lastModifiedBy>
  <cp:revision>1</cp:revision>
  <dcterms:created xsi:type="dcterms:W3CDTF">2023-05-15T17:17:00Z</dcterms:created>
  <dcterms:modified xsi:type="dcterms:W3CDTF">2023-05-15T17:18:00Z</dcterms:modified>
</cp:coreProperties>
</file>